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D7" w:rsidRPr="00F737D7" w:rsidRDefault="00F737D7" w:rsidP="00F73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37D7">
        <w:rPr>
          <w:rFonts w:ascii="Times New Roman" w:eastAsia="Times New Roman" w:hAnsi="Times New Roman" w:cs="Times New Roman"/>
          <w:sz w:val="28"/>
          <w:szCs w:val="28"/>
        </w:rPr>
        <w:t>The Central Processing Unit (CPU) is the brain of the computer--it is the 'compute' in computer. Modern CPU's are what are called 'integrated chips'. The idea of an integrated chip is that several processing components are integrated into a single piece of silicon. Without the CPU, you have no computer. The CPU is composed of thousands (and soon billions) of transistors.</w:t>
      </w:r>
    </w:p>
    <w:p w:rsidR="00F737D7" w:rsidRPr="00F737D7" w:rsidRDefault="00F737D7" w:rsidP="00F73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A6A63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714500" cy="1562100"/>
            <wp:effectExtent l="19050" t="0" r="0" b="0"/>
            <wp:wrapSquare wrapText="bothSides"/>
            <wp:docPr id="2" name="Picture 2" descr="http://www.inetdaemon.com/img/hardware/processor/intel-core2quad_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inetdaemon.com/img/hardware/processor/intel-core2quad_s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737D7">
        <w:rPr>
          <w:rFonts w:ascii="Times New Roman" w:eastAsia="Times New Roman" w:hAnsi="Times New Roman" w:cs="Times New Roman"/>
          <w:sz w:val="28"/>
          <w:szCs w:val="28"/>
        </w:rPr>
        <w:t xml:space="preserve">Each transistor is a set of inputs and outputs. When the inputs receive electricity, the combined charge changes the state of the transistor internally and you get a result out the other side. This simple effect of the transistor is what makes it possible for the computer to count and perform logical operations, all of which we call </w:t>
      </w:r>
      <w:r w:rsidRPr="00BA6A63">
        <w:rPr>
          <w:rFonts w:ascii="Times New Roman" w:eastAsia="Times New Roman" w:hAnsi="Times New Roman" w:cs="Times New Roman"/>
          <w:i/>
          <w:iCs/>
          <w:sz w:val="28"/>
          <w:szCs w:val="28"/>
        </w:rPr>
        <w:t>processing.</w:t>
      </w:r>
    </w:p>
    <w:p w:rsidR="00F737D7" w:rsidRPr="00F737D7" w:rsidRDefault="00F737D7" w:rsidP="00F73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37D7">
        <w:rPr>
          <w:rFonts w:ascii="Times New Roman" w:eastAsia="Times New Roman" w:hAnsi="Times New Roman" w:cs="Times New Roman"/>
          <w:sz w:val="28"/>
          <w:szCs w:val="28"/>
        </w:rPr>
        <w:t xml:space="preserve">A CPU usually contains an execution core with two or more pipelines, a data and address bus, a dedicated arithmetic logic unit (ALU, also called the math co-processor), and in some cases special high-speed memory for caching program instructions from RAM. </w:t>
      </w:r>
    </w:p>
    <w:p w:rsidR="00F737D7" w:rsidRPr="00F737D7" w:rsidRDefault="00F737D7" w:rsidP="00F73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37D7">
        <w:rPr>
          <w:rFonts w:ascii="Times New Roman" w:eastAsia="Times New Roman" w:hAnsi="Times New Roman" w:cs="Times New Roman"/>
          <w:sz w:val="28"/>
          <w:szCs w:val="28"/>
        </w:rPr>
        <w:t xml:space="preserve">The CPU's in most PC's and servers are general purpose integrated chips composed of several smaller dedicated-purpose components which together create the processing capabilities of the modern computer. </w:t>
      </w:r>
    </w:p>
    <w:p w:rsidR="00F737D7" w:rsidRPr="00F737D7" w:rsidRDefault="00F737D7" w:rsidP="00F73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37D7">
        <w:rPr>
          <w:rFonts w:ascii="Times New Roman" w:eastAsia="Times New Roman" w:hAnsi="Times New Roman" w:cs="Times New Roman"/>
          <w:sz w:val="28"/>
          <w:szCs w:val="28"/>
        </w:rPr>
        <w:t>For example, Intel makes a Pentium, while AMD makes the Athlon, and Duron (no memory cache).</w:t>
      </w:r>
    </w:p>
    <w:p w:rsidR="009263DE" w:rsidRDefault="00BA6A63">
      <w:r>
        <w:rPr>
          <w:rFonts w:ascii="Trebuchet MS" w:hAnsi="Trebuchet MS"/>
          <w:noProof/>
          <w:color w:val="333333"/>
        </w:rPr>
        <w:drawing>
          <wp:inline distT="0" distB="0" distL="0" distR="0">
            <wp:extent cx="3533775" cy="1581150"/>
            <wp:effectExtent l="19050" t="0" r="9525" b="0"/>
            <wp:docPr id="4" name="Picture 4" descr="http://www.computerhope.com/pictures/cpu/pentpa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omputerhope.com/pictures/cpu/pentpas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3548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50.75pt;height:24pt" fillcolor="#063" strokecolor="green">
            <v:fill r:id="rId6" o:title="Paper bag" type="tile"/>
            <v:shadow on="t" type="perspective" color="#c7dfd3" opacity="52429f" origin="-.5,-.5" offset="-26pt,-36pt" matrix="1.25,,,1.25"/>
            <v:textpath style="font-family:&quot;Times New Roman&quot;;v-text-kern:t" trim="t" fitpath="t" string="shatha kailani 8b3"/>
          </v:shape>
        </w:pict>
      </w:r>
    </w:p>
    <w:sectPr w:rsidR="009263DE" w:rsidSect="009263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762F"/>
    <w:rsid w:val="00025CF9"/>
    <w:rsid w:val="00230E9D"/>
    <w:rsid w:val="00523548"/>
    <w:rsid w:val="00546608"/>
    <w:rsid w:val="009263DE"/>
    <w:rsid w:val="00A441EE"/>
    <w:rsid w:val="00A738E7"/>
    <w:rsid w:val="00BA6A63"/>
    <w:rsid w:val="00C9762F"/>
    <w:rsid w:val="00F73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3DE"/>
  </w:style>
  <w:style w:type="paragraph" w:styleId="Heading2">
    <w:name w:val="heading 2"/>
    <w:basedOn w:val="Normal"/>
    <w:link w:val="Heading2Char"/>
    <w:uiPriority w:val="9"/>
    <w:qFormat/>
    <w:rsid w:val="00F737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976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97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F737D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Emphasis">
    <w:name w:val="Emphasis"/>
    <w:basedOn w:val="DefaultParagraphFont"/>
    <w:uiPriority w:val="20"/>
    <w:qFormat/>
    <w:rsid w:val="00F737D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6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8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1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6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5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7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55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9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Kilani</dc:creator>
  <cp:keywords/>
  <dc:description/>
  <cp:lastModifiedBy>Kilani</cp:lastModifiedBy>
  <cp:revision>6</cp:revision>
  <dcterms:created xsi:type="dcterms:W3CDTF">2010-02-02T16:12:00Z</dcterms:created>
  <dcterms:modified xsi:type="dcterms:W3CDTF">2010-02-06T21:30:00Z</dcterms:modified>
</cp:coreProperties>
</file>